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C1" w:rsidRPr="00B33BC1" w:rsidRDefault="00B33BC1" w:rsidP="00B33BC1">
      <w:pPr>
        <w:pStyle w:val="a3"/>
        <w:spacing w:before="0" w:beforeAutospacing="0" w:after="200" w:afterAutospacing="0"/>
        <w:jc w:val="center"/>
        <w:rPr>
          <w:b/>
        </w:rPr>
      </w:pPr>
      <w:r w:rsidRPr="00B33BC1">
        <w:rPr>
          <w:b/>
        </w:rPr>
        <w:t>Модель инклюзивного образования МКДОУ Абанский детский сад № 4 «Умка»</w:t>
      </w:r>
    </w:p>
    <w:p w:rsidR="00712E52" w:rsidRDefault="000710AD" w:rsidP="0071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36974" cy="3625795"/>
            <wp:effectExtent l="0" t="0" r="0" b="0"/>
            <wp:docPr id="1" name="Рисунок 1" descr="C:\Users\Komp\Desktop\Презентация Microsoft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Презентация Microsoft PowerPo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8392"/>
                    <a:stretch/>
                  </pic:blipFill>
                  <pic:spPr bwMode="auto">
                    <a:xfrm>
                      <a:off x="0" y="0"/>
                      <a:ext cx="5940425" cy="362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BC1" w:rsidRPr="00712E52" w:rsidRDefault="00B33BC1" w:rsidP="00712E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E52">
        <w:rPr>
          <w:rFonts w:ascii="Times New Roman" w:hAnsi="Times New Roman" w:cs="Times New Roman"/>
          <w:sz w:val="24"/>
          <w:szCs w:val="24"/>
        </w:rPr>
        <w:t>Дошкольная модель инклюзивного образования представляет собой совокупность принципов, норм, функциональных структур, последовательных этапов деятельности, организационных условий и механизмов, обеспечивающих создание инклюзивной образовательной среды, реализацию целей и задач инклюзивного образования в условиях ДОО.</w:t>
      </w:r>
    </w:p>
    <w:p w:rsidR="00602D17" w:rsidRPr="00B33BC1" w:rsidRDefault="00602D17" w:rsidP="00B33BC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</w:rPr>
        <w:t>Одной из задач ФГОС в дошкольном образовании является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Следует отметить тот факт, что с каждым годом увеличивается процент детей от 0 до 8 лет с ограниченными возможностями здоровья. Родители таких детей остаются один на один с проблемами своего ребенка.</w:t>
      </w:r>
    </w:p>
    <w:p w:rsidR="00602D17" w:rsidRPr="00B33BC1" w:rsidRDefault="00602D17" w:rsidP="00B33BC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</w:rPr>
        <w:t xml:space="preserve">Инклюзия – это одна из последних стратегий специального образования. Инклюзия обеспечивает полное вовлечение ребенка с особенностями развития в жизнь образовательного учреждения. Смысл инклюзии – не просто поместить ребенка в обычную группу на часть дня </w:t>
      </w:r>
      <w:proofErr w:type="gramStart"/>
      <w:r w:rsidRPr="00B33BC1">
        <w:rPr>
          <w:rFonts w:ascii="Times New Roman" w:hAnsi="Times New Roman" w:cs="Times New Roman"/>
          <w:sz w:val="24"/>
          <w:szCs w:val="24"/>
        </w:rPr>
        <w:t>или полный день</w:t>
      </w:r>
      <w:proofErr w:type="gramEnd"/>
      <w:r w:rsidRPr="00B33BC1">
        <w:rPr>
          <w:rFonts w:ascii="Times New Roman" w:hAnsi="Times New Roman" w:cs="Times New Roman"/>
          <w:sz w:val="24"/>
          <w:szCs w:val="24"/>
        </w:rPr>
        <w:t>, а изменить организацию пространства ДОО, а также учебный процесс таким образом, чтобы полностью вовлечь необычного ребенка в социум.</w:t>
      </w:r>
    </w:p>
    <w:p w:rsidR="00602D17" w:rsidRPr="00B33BC1" w:rsidRDefault="00602D17" w:rsidP="00B33BC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</w:rPr>
        <w:t>В связи с этим появилась необходимость разработки и внедрения модели инклюзивного образования в МКДОУ Абанский детский сад № 4 «Умка» (далее по тексту – ДОО). Нормативным основанием разработки модели являются национальный проект «Образование», Концепция развития инклюзивного образования в Красноярском крае на 2017-2025 годы, другие нормативные правовые акты, регламентирующие реализацию инклюзивного образования в РФ.</w:t>
      </w:r>
    </w:p>
    <w:p w:rsidR="00602D17" w:rsidRPr="00B33BC1" w:rsidRDefault="00602D17" w:rsidP="00B33BC1">
      <w:pPr>
        <w:pStyle w:val="a6"/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b/>
          <w:color w:val="auto"/>
          <w:sz w:val="24"/>
          <w:szCs w:val="24"/>
        </w:rPr>
        <w:lastRenderedPageBreak/>
        <w:t>Цель:</w:t>
      </w:r>
      <w:r w:rsidRPr="00B33BC1">
        <w:rPr>
          <w:color w:val="auto"/>
          <w:sz w:val="24"/>
          <w:szCs w:val="24"/>
        </w:rPr>
        <w:t xml:space="preserve"> Создание эффективной модели инклюзивного образования детей дошкольного возраста с ограниченными возможностями здоровья в условиях ДОО, которая будет учитывать особенности детей с ОВЗ, обеспечит родителей необходимой консультативной поддержкой, а также будет способствовать подготовке общества к принятию человека с ограниченными возможностями. </w:t>
      </w:r>
    </w:p>
    <w:p w:rsidR="00602D17" w:rsidRPr="00B33BC1" w:rsidRDefault="00602D17" w:rsidP="00B33BC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C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2D17" w:rsidRPr="00B33BC1" w:rsidRDefault="00602D17" w:rsidP="00B33BC1">
      <w:pPr>
        <w:pStyle w:val="a6"/>
        <w:numPr>
          <w:ilvl w:val="0"/>
          <w:numId w:val="2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>Разработать нормативно–правовую базу по проблеме инклюзивного образования детей с ограниченными возможностями здоровья.</w:t>
      </w:r>
    </w:p>
    <w:p w:rsidR="00602D17" w:rsidRPr="00B33BC1" w:rsidRDefault="00602D17" w:rsidP="00B33BC1">
      <w:pPr>
        <w:pStyle w:val="a6"/>
        <w:numPr>
          <w:ilvl w:val="0"/>
          <w:numId w:val="2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Обеспечить профессиональную подготовку педагогических кадров в работе с детьми с ограниченными возможностями здоровья в рамках инклюзивного образования. </w:t>
      </w:r>
    </w:p>
    <w:p w:rsidR="00602D17" w:rsidRPr="00B33BC1" w:rsidRDefault="00602D17" w:rsidP="00B33BC1">
      <w:pPr>
        <w:pStyle w:val="a6"/>
        <w:numPr>
          <w:ilvl w:val="0"/>
          <w:numId w:val="2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Обеспечить условия для социализации и развития детей с ОВЗ. </w:t>
      </w:r>
    </w:p>
    <w:p w:rsidR="00602D17" w:rsidRPr="00B33BC1" w:rsidRDefault="00602D17" w:rsidP="00B33BC1">
      <w:pPr>
        <w:pStyle w:val="a6"/>
        <w:numPr>
          <w:ilvl w:val="0"/>
          <w:numId w:val="2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Разработать механизмы, обеспечивающие психолого-педагогическое и социальное сопровождение ребенка с ограниченными возможностями здоровья и его родителей (законных представителей). </w:t>
      </w:r>
    </w:p>
    <w:p w:rsidR="00602D17" w:rsidRPr="00B33BC1" w:rsidRDefault="00602D17" w:rsidP="00B33BC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B33BC1">
        <w:rPr>
          <w:b/>
          <w:bCs/>
        </w:rPr>
        <w:t>Ожидаемые результаты:</w:t>
      </w:r>
      <w:r w:rsidRPr="00B33BC1">
        <w:t xml:space="preserve"> </w:t>
      </w:r>
    </w:p>
    <w:p w:rsidR="00602D17" w:rsidRPr="00B33BC1" w:rsidRDefault="00602D17" w:rsidP="00B33BC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B33BC1">
        <w:rPr>
          <w:bCs/>
        </w:rPr>
        <w:t>Открытие и эффективное функционирование в ДОО групп инклюзивного образования детей с разными возможностями.</w:t>
      </w:r>
    </w:p>
    <w:p w:rsidR="00602D17" w:rsidRPr="00B33BC1" w:rsidRDefault="00602D17" w:rsidP="00B33BC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</w:rPr>
        <w:t xml:space="preserve">Модель инклюзивного образования ДОО состоит из </w:t>
      </w:r>
      <w:r w:rsidR="00B33BC1">
        <w:rPr>
          <w:rFonts w:ascii="Times New Roman" w:hAnsi="Times New Roman" w:cs="Times New Roman"/>
          <w:sz w:val="24"/>
          <w:szCs w:val="24"/>
        </w:rPr>
        <w:t>трех</w:t>
      </w:r>
      <w:r w:rsidRPr="00B33BC1">
        <w:rPr>
          <w:rFonts w:ascii="Times New Roman" w:hAnsi="Times New Roman" w:cs="Times New Roman"/>
          <w:sz w:val="24"/>
          <w:szCs w:val="24"/>
        </w:rPr>
        <w:t xml:space="preserve"> компонентов:</w:t>
      </w:r>
    </w:p>
    <w:p w:rsidR="00602D17" w:rsidRPr="00B33BC1" w:rsidRDefault="00602D17" w:rsidP="00B33BC1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3BC1">
        <w:rPr>
          <w:rFonts w:ascii="Times New Roman" w:hAnsi="Times New Roman"/>
          <w:sz w:val="24"/>
          <w:szCs w:val="24"/>
        </w:rPr>
        <w:t>Организационно-методический компонент</w:t>
      </w:r>
    </w:p>
    <w:p w:rsidR="00602D17" w:rsidRPr="00B33BC1" w:rsidRDefault="00602D17" w:rsidP="00B33BC1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3BC1">
        <w:rPr>
          <w:rFonts w:ascii="Times New Roman" w:hAnsi="Times New Roman"/>
          <w:sz w:val="24"/>
          <w:szCs w:val="24"/>
        </w:rPr>
        <w:t>Организационно-содержательный компонент</w:t>
      </w:r>
    </w:p>
    <w:p w:rsidR="00602D17" w:rsidRPr="00B33BC1" w:rsidRDefault="00602D17" w:rsidP="00B33BC1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3BC1">
        <w:rPr>
          <w:rFonts w:ascii="Times New Roman" w:hAnsi="Times New Roman"/>
          <w:sz w:val="24"/>
          <w:szCs w:val="24"/>
        </w:rPr>
        <w:t xml:space="preserve">Результативно-оценочный компонент </w:t>
      </w:r>
    </w:p>
    <w:p w:rsidR="00602D17" w:rsidRPr="00B33BC1" w:rsidRDefault="00602D17" w:rsidP="00B33BC1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C1">
        <w:rPr>
          <w:rFonts w:ascii="Times New Roman" w:hAnsi="Times New Roman" w:cs="Times New Roman"/>
          <w:b/>
          <w:sz w:val="24"/>
          <w:szCs w:val="24"/>
        </w:rPr>
        <w:t>Организационно-методический компонент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3BC1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организации и внедрения в ДОО инклюзивного образования была изучена нормативно-правовая база, приведены в соответствие локальные акты. Налажено сетевое взаимодействие с территориальной психолого-медико-педагогической комиссией</w:t>
      </w:r>
      <w:r w:rsidR="00BC276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276E" w:rsidRPr="00BC276E">
        <w:t xml:space="preserve"> </w:t>
      </w:r>
      <w:r w:rsidR="00BC276E" w:rsidRPr="00BC276E">
        <w:rPr>
          <w:rFonts w:ascii="Times New Roman" w:hAnsi="Times New Roman" w:cs="Times New Roman"/>
          <w:sz w:val="24"/>
          <w:szCs w:val="24"/>
        </w:rPr>
        <w:t>социальными партнерами</w:t>
      </w:r>
      <w:r w:rsidRPr="00BC27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</w:rPr>
        <w:t xml:space="preserve">В ДОО имеется специально организованная образовательная среда – это музыкальный и физкультурный залы, кабинеты учителя-логопеда, учителя-дефектолога, педагога-психолога, сенсорная комната, уютные групповые помещения. Кроме этого, в образовательном процессе активно задействована вся территория ДОО: спортивная площадка, тропа здоровья, цветники, огород, детская метеостанция, уголки уединения и т.д. Предметно пространственная развивающая среда планируется и выстраивается совместно педагогами, специалистами и воспитателями при участии родителей в процессе наблюдения за потребностями, особенностями развития, самостоятельными действиями, интересами детей. 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</w:rPr>
        <w:t>Среда выстраивается также в соответствии с зоной ближайшего развития ребенка, что требует от взрослых навыков наблюдения за процессом развития ребенка.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</w:rPr>
        <w:t>Реализация инклюзивного образования требует теоретической и практической подготовки и переподготовки управленческих и педагогических кадров. Именно состояние кадрового потенциала является важным фактором, влияющим на распространение современных технологий инклюзивного образования и методов воспитания, обучения и развития детей, в том числе – с ограниченными возможностями здоровья.</w:t>
      </w:r>
    </w:p>
    <w:p w:rsidR="00602D17" w:rsidRPr="00B33BC1" w:rsidRDefault="00602D17" w:rsidP="00B33BC1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C1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Организационно-содержательный компонент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решения стратегических и оперативных задач</w:t>
      </w:r>
      <w:r w:rsidRPr="00B33BC1">
        <w:rPr>
          <w:rFonts w:ascii="Times New Roman" w:hAnsi="Times New Roman" w:cs="Times New Roman"/>
          <w:sz w:val="24"/>
          <w:szCs w:val="24"/>
        </w:rPr>
        <w:t xml:space="preserve"> в ДОО была создана рабочая группа педагогов по реализации инклюзивного образования, в которую входят: заведующий, заместитель заведующего, старший воспитатель, узкие специалисты ДОО и воспитатели групп комбинированной направленности.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3BC1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группа разрабатывает концепцию развития инклюзивной практики в ДОО, определяет направления разработки, план внедрения, обобщает имеющийся опыт в области инклюзивной практики.</w:t>
      </w:r>
    </w:p>
    <w:p w:rsidR="00602D17" w:rsidRPr="00B33BC1" w:rsidRDefault="00602D17" w:rsidP="00B33BC1">
      <w:pPr>
        <w:spacing w:after="0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33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ДОО функционирует консультационный пункт, целью которого является обеспечение единства и преемственности семейного и общественного воспитания, поддержки всестороннего развития личности ребенка, оказания помощи семье в воспитании, развитии и обучении детей, не посещающих ДОО, в том числе и детей с ОВЗ. В рамках консультационного пункта специалисты проводят </w:t>
      </w:r>
      <w:r w:rsidRPr="00B33BC1">
        <w:rPr>
          <w:rStyle w:val="c3"/>
          <w:rFonts w:ascii="Times New Roman" w:hAnsi="Times New Roman" w:cs="Times New Roman"/>
          <w:sz w:val="24"/>
          <w:szCs w:val="24"/>
        </w:rPr>
        <w:t>консультации для родителей (законных представителей); коррекционно-развивающие занятия с ребенком в присутствии родителей (законных представителей); совместные занятия с родителями и их детьми с целью обучения способам взаимодействия с ребенком.</w:t>
      </w:r>
    </w:p>
    <w:p w:rsidR="00602D17" w:rsidRPr="00B33BC1" w:rsidRDefault="00602D17" w:rsidP="00B33BC1">
      <w:pPr>
        <w:spacing w:after="0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33BC1">
        <w:rPr>
          <w:rStyle w:val="c3"/>
          <w:rFonts w:ascii="Times New Roman" w:hAnsi="Times New Roman" w:cs="Times New Roman"/>
          <w:sz w:val="24"/>
          <w:szCs w:val="24"/>
        </w:rPr>
        <w:t xml:space="preserve">Консультационный пункт работает </w:t>
      </w:r>
      <w:proofErr w:type="gramStart"/>
      <w:r w:rsidRPr="00B33BC1">
        <w:rPr>
          <w:rStyle w:val="c3"/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B33BC1">
        <w:rPr>
          <w:rStyle w:val="c3"/>
          <w:rFonts w:ascii="Times New Roman" w:hAnsi="Times New Roman" w:cs="Times New Roman"/>
          <w:sz w:val="24"/>
          <w:szCs w:val="24"/>
        </w:rPr>
        <w:t xml:space="preserve"> работы, утвержденного заведующим ДОО с учетом плана работы специалистов и запроса родителей (законных представителей).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sz w:val="24"/>
          <w:szCs w:val="24"/>
        </w:rPr>
        <w:t xml:space="preserve">Одним из механизмов сопровождения детей ОВЗ является психолого-педагогический консилиум ДОО. </w:t>
      </w:r>
      <w:proofErr w:type="spellStart"/>
      <w:r w:rsidRPr="00B33BC1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="00F34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– это постоянно действующий, объединенный общими целями, скоординированный коллектив специалистов, реализующий конкретную стратегию сопровождения ребенка и разрабатывающий тактику сопровождения ребенка с ОВЗ.</w:t>
      </w:r>
    </w:p>
    <w:p w:rsidR="00602D17" w:rsidRPr="00B33BC1" w:rsidRDefault="00602D17" w:rsidP="00B33BC1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C1">
        <w:rPr>
          <w:rFonts w:ascii="Times New Roman" w:hAnsi="Times New Roman" w:cs="Times New Roman"/>
          <w:b/>
          <w:sz w:val="24"/>
          <w:szCs w:val="24"/>
        </w:rPr>
        <w:t xml:space="preserve">Результативно-оценочный компонент </w:t>
      </w:r>
    </w:p>
    <w:p w:rsidR="00602D17" w:rsidRPr="00B33BC1" w:rsidRDefault="00602D17" w:rsidP="00B33BC1">
      <w:pPr>
        <w:pStyle w:val="a6"/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>Основными формами и методами эффективности реализуемой модели являются</w:t>
      </w:r>
      <w:r w:rsidRPr="00B33BC1">
        <w:rPr>
          <w:color w:val="auto"/>
          <w:sz w:val="24"/>
          <w:szCs w:val="24"/>
          <w:u w:val="single" w:color="000000"/>
        </w:rPr>
        <w:t>:</w:t>
      </w:r>
    </w:p>
    <w:p w:rsidR="00602D17" w:rsidRPr="00B33BC1" w:rsidRDefault="00602D17" w:rsidP="00B33BC1">
      <w:pPr>
        <w:pStyle w:val="a6"/>
        <w:numPr>
          <w:ilvl w:val="0"/>
          <w:numId w:val="3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всестороннее изучение наличия положительной динамики в развитии детей; </w:t>
      </w:r>
    </w:p>
    <w:p w:rsidR="00602D17" w:rsidRPr="00B33BC1" w:rsidRDefault="00602D17" w:rsidP="00B33BC1">
      <w:pPr>
        <w:pStyle w:val="a6"/>
        <w:numPr>
          <w:ilvl w:val="0"/>
          <w:numId w:val="3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административный контроль и самооценка деятельности каждым участником педагогического процесса; </w:t>
      </w:r>
    </w:p>
    <w:p w:rsidR="00602D17" w:rsidRPr="00B33BC1" w:rsidRDefault="00602D17" w:rsidP="00B33BC1">
      <w:pPr>
        <w:pStyle w:val="a6"/>
        <w:numPr>
          <w:ilvl w:val="0"/>
          <w:numId w:val="3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анализ результатов анкетирования родителей и социума; </w:t>
      </w:r>
    </w:p>
    <w:p w:rsidR="00602D17" w:rsidRPr="00B33BC1" w:rsidRDefault="00602D17" w:rsidP="00B33BC1">
      <w:pPr>
        <w:pStyle w:val="a6"/>
        <w:numPr>
          <w:ilvl w:val="0"/>
          <w:numId w:val="3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внешняя экспертная оценка результатов внедрения модели инклюзивного образования. </w:t>
      </w:r>
    </w:p>
    <w:p w:rsidR="00602D17" w:rsidRPr="00B33BC1" w:rsidRDefault="00602D17" w:rsidP="00B33BC1">
      <w:pPr>
        <w:pStyle w:val="a6"/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>Основными показателями эффективности модели являются:</w:t>
      </w:r>
    </w:p>
    <w:p w:rsidR="00602D17" w:rsidRPr="00B33BC1" w:rsidRDefault="00602D17" w:rsidP="00B33BC1">
      <w:pPr>
        <w:pStyle w:val="a6"/>
        <w:numPr>
          <w:ilvl w:val="0"/>
          <w:numId w:val="4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успешность реализации индивидуальных образовательных маршрутов для детей с ограниченными возможностями здоровья;  </w:t>
      </w:r>
    </w:p>
    <w:p w:rsidR="00602D17" w:rsidRPr="00B33BC1" w:rsidRDefault="00602D17" w:rsidP="00B33BC1">
      <w:pPr>
        <w:pStyle w:val="a6"/>
        <w:numPr>
          <w:ilvl w:val="0"/>
          <w:numId w:val="4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удовлетворенность инклюзивным процессом у его участников; </w:t>
      </w:r>
    </w:p>
    <w:p w:rsidR="00602D17" w:rsidRPr="00B33BC1" w:rsidRDefault="00602D17" w:rsidP="00B33BC1">
      <w:pPr>
        <w:pStyle w:val="a6"/>
        <w:numPr>
          <w:ilvl w:val="0"/>
          <w:numId w:val="4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успешность обучения выпускников детского сада с ОВЗ в условиях общеобразовательных и коррекционных классов; </w:t>
      </w:r>
    </w:p>
    <w:p w:rsidR="00602D17" w:rsidRPr="00B33BC1" w:rsidRDefault="00602D17" w:rsidP="00B33BC1">
      <w:pPr>
        <w:pStyle w:val="a6"/>
        <w:numPr>
          <w:ilvl w:val="0"/>
          <w:numId w:val="4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>повышение профессиональной компетентности сотрудников;</w:t>
      </w:r>
    </w:p>
    <w:p w:rsidR="00602D17" w:rsidRPr="00B33BC1" w:rsidRDefault="00602D17" w:rsidP="00B33BC1">
      <w:pPr>
        <w:pStyle w:val="a6"/>
        <w:numPr>
          <w:ilvl w:val="0"/>
          <w:numId w:val="4"/>
        </w:numPr>
        <w:spacing w:line="276" w:lineRule="auto"/>
        <w:ind w:left="0" w:right="0" w:firstLine="567"/>
        <w:rPr>
          <w:color w:val="auto"/>
          <w:sz w:val="24"/>
          <w:szCs w:val="24"/>
        </w:rPr>
      </w:pPr>
      <w:r w:rsidRPr="00B33BC1">
        <w:rPr>
          <w:color w:val="auto"/>
          <w:sz w:val="24"/>
          <w:szCs w:val="24"/>
        </w:rPr>
        <w:t xml:space="preserve">развитие родительского сообщества. </w:t>
      </w:r>
    </w:p>
    <w:p w:rsidR="00602D17" w:rsidRPr="00B33BC1" w:rsidRDefault="00602D17" w:rsidP="00B33B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2E52" w:rsidRDefault="00712E52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br w:type="page"/>
      </w:r>
    </w:p>
    <w:p w:rsidR="00B33BC1" w:rsidRPr="00B33BC1" w:rsidRDefault="00B33BC1" w:rsidP="0007463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Инклюзивное образование строится на следующих принципах:</w:t>
      </w:r>
    </w:p>
    <w:p w:rsidR="00B33BC1" w:rsidRPr="00B33BC1" w:rsidRDefault="00B33BC1" w:rsidP="00712E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индивидуального подхода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выбор форм, методов и средств обучения и воспитания с учетом индивидуальных 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ребенка, но предоставляет самому ребенку возможности реализовывать свою индивидуальность.</w:t>
      </w:r>
    </w:p>
    <w:p w:rsidR="00B33BC1" w:rsidRPr="00B33BC1" w:rsidRDefault="00B33BC1" w:rsidP="00B33BC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поддержки самостоятельной активности ребенка.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 xml:space="preserve">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помощи или активно добиваться льгот от государства, игнорируя собственные возможности для участия в социальной жизни.</w:t>
      </w:r>
    </w:p>
    <w:p w:rsidR="00B33BC1" w:rsidRPr="00B33BC1" w:rsidRDefault="00B33BC1" w:rsidP="00B33BC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активного включения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образовательный процесс всех его участников предполагает создание условий для понимания и принятия друг друга с целью достижения плодотворного взаимодействия на гуманистической основе. Инклюзия – это активное включение детей, родителей и специалистов в области образования в совместную 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B33BC1" w:rsidRPr="00B33BC1" w:rsidRDefault="00B33BC1" w:rsidP="00B33BC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 междисциплинарного подхода.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(учитель-логопед, педагог-психолог, учитель-дефектолог, </w:t>
      </w:r>
      <w:proofErr w:type="spellStart"/>
      <w:r w:rsidRPr="00B33BC1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Pr="00B33BC1">
        <w:rPr>
          <w:rFonts w:ascii="Times New Roman" w:eastAsia="Times New Roman" w:hAnsi="Times New Roman" w:cs="Times New Roman"/>
          <w:sz w:val="24"/>
          <w:szCs w:val="24"/>
        </w:rPr>
        <w:t>), работающие в «ресурсной»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целом.</w:t>
      </w:r>
    </w:p>
    <w:p w:rsidR="00B33BC1" w:rsidRPr="00B33BC1" w:rsidRDefault="00B33BC1" w:rsidP="00B33BC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 вариативности в организации процессов обучения и воспитания. </w:t>
      </w:r>
      <w:proofErr w:type="gramStart"/>
      <w:r w:rsidRPr="00B33BC1">
        <w:rPr>
          <w:rFonts w:ascii="Times New Roman" w:eastAsia="Times New Roman" w:hAnsi="Times New Roman" w:cs="Times New Roman"/>
          <w:sz w:val="24"/>
          <w:szCs w:val="24"/>
        </w:rPr>
        <w:t>Включение в инклюзивную группу детей с различными особенностями в развитии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предполагает наличие вариативной развивающей среды, т.е. необходимых развивающих и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пособий,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методической базы обучения и воспитания и способность использования педагогом</w:t>
      </w: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разнообразных методов и средств работы, как по общей, так и специальной педагогики.</w:t>
      </w:r>
      <w:proofErr w:type="gramEnd"/>
    </w:p>
    <w:p w:rsidR="00B33BC1" w:rsidRPr="00B33BC1" w:rsidRDefault="00B33BC1" w:rsidP="00B33BC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BC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партнерского взаимодействия с семьей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. Усилия педагогов будут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BC1">
        <w:rPr>
          <w:rFonts w:ascii="Times New Roman" w:eastAsia="Times New Roman" w:hAnsi="Times New Roman" w:cs="Times New Roman"/>
          <w:sz w:val="24"/>
          <w:szCs w:val="24"/>
        </w:rPr>
        <w:t>эффективными, только если они поддержаны родителями, 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B33BC1" w:rsidRPr="00074630" w:rsidRDefault="00B33BC1" w:rsidP="00B33BC1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6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Построение инклюзивного процесса в группе выполняется следующим образом:</w:t>
      </w:r>
    </w:p>
    <w:p w:rsidR="00B33BC1" w:rsidRPr="00E94AE4" w:rsidRDefault="00B33BC1" w:rsidP="00074630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. Диагностика индивидуальных особенностей развития детей: </w:t>
      </w:r>
    </w:p>
    <w:p w:rsidR="00B33BC1" w:rsidRPr="00E94AE4" w:rsidRDefault="00B33BC1" w:rsidP="00074630">
      <w:pPr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и анкетирование родителей; </w:t>
      </w:r>
    </w:p>
    <w:p w:rsidR="00B33BC1" w:rsidRPr="00E94AE4" w:rsidRDefault="00B33BC1" w:rsidP="00074630">
      <w:pPr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развития ребенка; </w:t>
      </w:r>
    </w:p>
    <w:p w:rsidR="00B33BC1" w:rsidRPr="00E94AE4" w:rsidRDefault="00B33BC1" w:rsidP="00074630">
      <w:pPr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поведением в группе.</w:t>
      </w:r>
    </w:p>
    <w:p w:rsidR="00B33BC1" w:rsidRPr="00E94AE4" w:rsidRDefault="00B33BC1" w:rsidP="00074630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Образовательная деятельность в группе строится на основе реализации:</w:t>
      </w:r>
    </w:p>
    <w:p w:rsidR="00B33BC1" w:rsidRPr="00E94AE4" w:rsidRDefault="00B33BC1" w:rsidP="00074630">
      <w:pPr>
        <w:numPr>
          <w:ilvl w:val="0"/>
          <w:numId w:val="8"/>
        </w:numPr>
        <w:shd w:val="clear" w:color="auto" w:fill="FFFFFF"/>
        <w:spacing w:after="0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 Образовательной Программы (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074630"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 для каждого ребёнка 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33BC1" w:rsidRPr="00E94AE4" w:rsidRDefault="00B33BC1" w:rsidP="00074630">
      <w:pPr>
        <w:numPr>
          <w:ilvl w:val="0"/>
          <w:numId w:val="8"/>
        </w:numPr>
        <w:shd w:val="clear" w:color="auto" w:fill="FFFFFF"/>
        <w:spacing w:after="0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Маршрута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74630"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ребёнка с 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33BC1" w:rsidRPr="00E94AE4" w:rsidRDefault="00B33BC1" w:rsidP="00074630">
      <w:pPr>
        <w:numPr>
          <w:ilvl w:val="0"/>
          <w:numId w:val="8"/>
        </w:numPr>
        <w:shd w:val="clear" w:color="auto" w:fill="FFFFFF"/>
        <w:ind w:left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Индивидуального плана коррекции ребёнка с 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B33BC1" w:rsidRPr="00E94AE4" w:rsidRDefault="00B33BC1" w:rsidP="00074630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Организация совместной деятельности </w:t>
      </w:r>
      <w:proofErr w:type="spellStart"/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нормотипичных</w:t>
      </w:r>
      <w:proofErr w:type="spellEnd"/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ребенка с </w:t>
      </w:r>
      <w:r w:rsidR="00074630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E94AE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E22C5C" w:rsidRPr="00E22C5C" w:rsidRDefault="00E22C5C" w:rsidP="00E22C5C">
      <w:pPr>
        <w:pStyle w:val="a3"/>
        <w:shd w:val="clear" w:color="auto" w:fill="FFFFFF"/>
        <w:spacing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t>Сопровождение выстраивается с учетом принципов ФГОС:  гуманистическое отношение, общечеловеческие ценности жизни и здоровья человека, доступности, свободного развития, с учетом особенностей развития каждого ребенка, с учетом социального  и материального статуса семьи.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t>Внутри системы создаются внешние и внутренние условия. Важное условие реализации модели инклюзивного образования является командная работа, где есть единая цель, задачи, комплексные методы и средства развития, воспитания, обучения. В командную работу включены специалисты: воспитатель, логопед, психолог, дефектолог, старший воспитатель, инструктор по физическому развитию. Специалисты используют мониторинг для динамики развития, разрабатываются документы для эффективного сопровождения.</w:t>
      </w:r>
    </w:p>
    <w:p w:rsidR="00E22C5C" w:rsidRPr="00E22C5C" w:rsidRDefault="00E22C5C" w:rsidP="00BC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t xml:space="preserve">К </w:t>
      </w:r>
      <w:r w:rsidRPr="00E22C5C">
        <w:rPr>
          <w:b/>
          <w:bCs/>
        </w:rPr>
        <w:t xml:space="preserve">внешним условиям </w:t>
      </w:r>
      <w:r w:rsidRPr="00E22C5C">
        <w:t>относятся: взаимодействие с социальными партнерами, инклюзивными учреждениями, с ПМПК.</w:t>
      </w:r>
    </w:p>
    <w:p w:rsidR="00E22C5C" w:rsidRPr="00E22C5C" w:rsidRDefault="00E22C5C" w:rsidP="00BC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t xml:space="preserve">К </w:t>
      </w:r>
      <w:r w:rsidRPr="00E22C5C">
        <w:rPr>
          <w:b/>
          <w:bCs/>
        </w:rPr>
        <w:t xml:space="preserve">внутренним условиям: </w:t>
      </w:r>
      <w:r w:rsidRPr="00E22C5C">
        <w:t>подготовка кадров, профессиональная квалификация педагогов и специалистов, разработка приемов, методов и форм повышения профессионализма, деятельность педагогического коллектива, консилиума; организация предметно-развивающей сенсорной среды, наличие специального оборудования и средств. Команда специалистов создает устойчивую систему пространственных, временных, социальных и эмоциональных отношений, которая имеет цель и конкретный результат.</w:t>
      </w:r>
    </w:p>
    <w:p w:rsidR="00E22C5C" w:rsidRPr="00E22C5C" w:rsidRDefault="00E22C5C" w:rsidP="00BC276E">
      <w:pPr>
        <w:pStyle w:val="a3"/>
        <w:shd w:val="clear" w:color="auto" w:fill="FFFFFF"/>
        <w:spacing w:before="0" w:beforeAutospacing="0" w:after="175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t>Традиционными формами сопровождения, которые расширяют условия во взаимодействии и в организации отношений между участниками образовательного пространства стали: «Родительский университет», «Психологическая гостиная», «Консульта</w:t>
      </w:r>
      <w:r>
        <w:t>цион</w:t>
      </w:r>
      <w:r w:rsidRPr="00E22C5C">
        <w:t>ный пункт»</w:t>
      </w:r>
      <w:r w:rsidR="00672847">
        <w:t>.</w:t>
      </w:r>
    </w:p>
    <w:p w:rsidR="00E22C5C" w:rsidRPr="00E22C5C" w:rsidRDefault="00E22C5C" w:rsidP="00E22C5C">
      <w:pPr>
        <w:pStyle w:val="a3"/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rPr>
          <w:b/>
          <w:bCs/>
        </w:rPr>
        <w:t xml:space="preserve">Модель инклюзивного образования </w:t>
      </w:r>
      <w:r w:rsidRPr="00E22C5C">
        <w:t>состоит из администрации, воспитателей, педагогов, воспитанников, родителей, межведомственных организаций</w:t>
      </w:r>
      <w:r w:rsidRPr="00E22C5C">
        <w:rPr>
          <w:b/>
          <w:bCs/>
        </w:rPr>
        <w:t>.</w:t>
      </w:r>
    </w:p>
    <w:p w:rsidR="000710AD" w:rsidRDefault="000710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E22C5C" w:rsidRPr="00E22C5C" w:rsidRDefault="00E22C5C" w:rsidP="00E22C5C">
      <w:pPr>
        <w:pStyle w:val="a3"/>
        <w:shd w:val="clear" w:color="auto" w:fill="FFFFFF"/>
        <w:spacing w:after="175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rPr>
          <w:b/>
          <w:bCs/>
        </w:rPr>
        <w:lastRenderedPageBreak/>
        <w:t>Как работает модель. Этапы построения инклюзивного процесса.</w:t>
      </w:r>
    </w:p>
    <w:p w:rsidR="00E22C5C" w:rsidRPr="00E22C5C" w:rsidRDefault="00E22C5C" w:rsidP="00BC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rPr>
          <w:b/>
          <w:bCs/>
        </w:rPr>
        <w:t>1 этап</w:t>
      </w:r>
      <w:r w:rsidR="000710AD">
        <w:rPr>
          <w:b/>
          <w:bCs/>
        </w:rPr>
        <w:t xml:space="preserve"> </w:t>
      </w:r>
      <w:r w:rsidRPr="00E22C5C">
        <w:t>–</w:t>
      </w:r>
      <w:r w:rsidR="000710AD">
        <w:t xml:space="preserve"> </w:t>
      </w:r>
      <w:r w:rsidRPr="00E22C5C">
        <w:rPr>
          <w:b/>
          <w:bCs/>
        </w:rPr>
        <w:t>Установочный. Организационный.</w:t>
      </w:r>
      <w:r w:rsidR="00BC276E">
        <w:rPr>
          <w:b/>
          <w:bCs/>
        </w:rPr>
        <w:t xml:space="preserve"> </w:t>
      </w:r>
      <w:r w:rsidRPr="00E22C5C">
        <w:t xml:space="preserve">Руководитель </w:t>
      </w:r>
      <w:r w:rsidR="00BC276E">
        <w:t>ДОО</w:t>
      </w:r>
      <w:r w:rsidRPr="00E22C5C">
        <w:t xml:space="preserve"> проводит встречи со специалистами, с педагогическим коллективом для обсуждения и проработки основных целей, ценностей, перспективного и текущего плана действий, определяется рабочая группа и координатор по организации инклюзивной практики в ДОО. Изучается информация о ребенке, семье, создается команда специалистов.</w:t>
      </w:r>
    </w:p>
    <w:p w:rsidR="00E22C5C" w:rsidRPr="00E22C5C" w:rsidRDefault="00E22C5C" w:rsidP="00BC276E">
      <w:pPr>
        <w:pStyle w:val="a3"/>
        <w:shd w:val="clear" w:color="auto" w:fill="FFFFFF"/>
        <w:spacing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rPr>
          <w:b/>
          <w:bCs/>
        </w:rPr>
        <w:t>2 этап - Диагностический. Фиксированный.</w:t>
      </w:r>
      <w:r w:rsidR="00BC276E">
        <w:rPr>
          <w:b/>
          <w:bCs/>
        </w:rPr>
        <w:t xml:space="preserve"> </w:t>
      </w:r>
      <w:r w:rsidRPr="00E22C5C">
        <w:t>Команда специалистов устанавливает контакт с семьей, ребенком, наблюдают, проводят беседы и диагностику. Через заседание психолого-педагогического консилиума происходит междисциплинарное оценивание ресурсов и дефицитов ребенка, далее разрабатывается индивидуальный образовательный маршрут, индивидуальный образовательный план и составляется расписание занятий. Специалисты психолого-педагогическое сопровождение организуют с учетом его сильных и слабых сторон, определяется зона ближайшего развития, с учетом потребностей детей группы. Оформляются рекомендации воспитателям, родителям. По реализации планов организуется повторное заседание, разрабатываются рекомендации, заключения о динамике и / или о внесении корректировок.</w:t>
      </w:r>
    </w:p>
    <w:p w:rsidR="00E22C5C" w:rsidRPr="00E22C5C" w:rsidRDefault="00E22C5C" w:rsidP="00BC276E">
      <w:pPr>
        <w:pStyle w:val="a3"/>
        <w:shd w:val="clear" w:color="auto" w:fill="FFFFFF"/>
        <w:spacing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rPr>
          <w:b/>
          <w:bCs/>
        </w:rPr>
        <w:t>3 этап. Реализация. Формирование и развитие навыков, умений.</w:t>
      </w:r>
      <w:r w:rsidR="00BC276E">
        <w:rPr>
          <w:b/>
          <w:bCs/>
        </w:rPr>
        <w:t xml:space="preserve"> </w:t>
      </w:r>
      <w:r w:rsidRPr="00E22C5C">
        <w:t>Организация совместной жизнедеятельности детей в условиях инклюзивной группы. Реализация планов, маршрутов. Развитие интеллектуальных, личностных, социальных и коммуникативных навыков. Содержание встреч, планируется согласно составленному индивидуальному плану. Индивидуальные занятия направлены на развитие и поддержку функциональных способностей ребенка в соответствии с его возможностями.</w:t>
      </w:r>
    </w:p>
    <w:p w:rsidR="00E22C5C" w:rsidRPr="00E22C5C" w:rsidRDefault="00E22C5C" w:rsidP="00E22C5C">
      <w:pPr>
        <w:pStyle w:val="a3"/>
        <w:shd w:val="clear" w:color="auto" w:fill="FFFFFF"/>
        <w:spacing w:after="175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rPr>
          <w:b/>
          <w:bCs/>
        </w:rPr>
        <w:t>4 этап.</w:t>
      </w:r>
      <w:r w:rsidR="000710AD">
        <w:rPr>
          <w:b/>
          <w:bCs/>
        </w:rPr>
        <w:t xml:space="preserve"> </w:t>
      </w:r>
      <w:r w:rsidRPr="00E22C5C">
        <w:rPr>
          <w:b/>
          <w:bCs/>
        </w:rPr>
        <w:t>Оценочный этап</w:t>
      </w:r>
      <w:r w:rsidRPr="00E22C5C">
        <w:t>. Происходит оценка сформированных навыков, умений у ребенка, реализация поставленных целей, эффективности инклюзивного образовательного процесса, оценка успешности разработанного плана и маршрута, оценка включенности родителей в процесс, оценка совместной деятельности в условиях инклюзивной группы. Внесение изменений для достижения динамики.</w:t>
      </w:r>
    </w:p>
    <w:p w:rsidR="00E22C5C" w:rsidRPr="00E22C5C" w:rsidRDefault="00E22C5C" w:rsidP="000710AD">
      <w:pPr>
        <w:pStyle w:val="a3"/>
        <w:shd w:val="clear" w:color="auto" w:fill="FFFFFF"/>
        <w:spacing w:after="175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t>На диагностическом этапе и этапе реализации происходит оценка, развитие и формирование навыков, умений, особенностей ребенка по следующим 8 показателям: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Поведение;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Темповые характеристики деятельности;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Познавательное развитие;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Речевое развитие;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Овладение программным материалом (план, маршрут);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Игра и общение со сверстниками, взрослыми;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Эмоциональные особенности;</w:t>
      </w:r>
    </w:p>
    <w:p w:rsidR="00E22C5C" w:rsidRPr="00E22C5C" w:rsidRDefault="00E22C5C" w:rsidP="00E22C5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17"/>
          <w:szCs w:val="17"/>
        </w:rPr>
      </w:pPr>
      <w:r w:rsidRPr="00E22C5C">
        <w:t>• Моторное развитие.</w:t>
      </w:r>
    </w:p>
    <w:p w:rsidR="00712E52" w:rsidRDefault="00712E5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22C5C" w:rsidRPr="00E22C5C" w:rsidRDefault="000710AD" w:rsidP="00712E52">
      <w:pPr>
        <w:pStyle w:val="a3"/>
        <w:shd w:val="clear" w:color="auto" w:fill="FFFFFF"/>
        <w:spacing w:before="240" w:after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0710AD">
        <w:lastRenderedPageBreak/>
        <w:t>В ДО</w:t>
      </w:r>
      <w:r w:rsidRPr="000710AD">
        <w:t>О</w:t>
      </w:r>
      <w:r w:rsidRPr="000710AD">
        <w:t xml:space="preserve"> создана адаптированная предметно-пространственная среда. Среда организуется в каждой группе на основе представлений о возрастных закономерностях развития детей с ОВЗ, в соответствии с их интересами таким образом, чтобы у детей были оптимальные возможности проявлять активность, работать как в сотрудничестве </w:t>
      </w:r>
      <w:proofErr w:type="gramStart"/>
      <w:r w:rsidRPr="000710AD">
        <w:t>со</w:t>
      </w:r>
      <w:proofErr w:type="gramEnd"/>
      <w:r w:rsidRPr="000710AD">
        <w:t xml:space="preserve"> взрослым, с другими детьми, так и самостоятельно. Оборудованы кабинеты логопеда, психолога и дефектолога.</w:t>
      </w:r>
      <w:r>
        <w:t xml:space="preserve"> </w:t>
      </w:r>
      <w:r w:rsidR="00E22C5C" w:rsidRPr="00E22C5C">
        <w:t xml:space="preserve">Педагоги и воспитатели в своей работе используют современное инновационное оборудование: интерактивный пол, «Умное зеркало», пособия В.В. </w:t>
      </w:r>
      <w:proofErr w:type="spellStart"/>
      <w:r w:rsidR="00E22C5C" w:rsidRPr="00E22C5C">
        <w:t>Воскобовича</w:t>
      </w:r>
      <w:proofErr w:type="spellEnd"/>
      <w:r w:rsidR="00E22C5C" w:rsidRPr="00E22C5C">
        <w:t>, «Машина для обнимания», так же используют пластилин, глину, краски, песок, музыка, развивающие и дидактические пособия. Так же используют техники релаксации.</w:t>
      </w:r>
    </w:p>
    <w:p w:rsidR="00E22C5C" w:rsidRPr="00E22C5C" w:rsidRDefault="00E22C5C" w:rsidP="00712E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E22C5C">
        <w:t>Для педагогов разрабатываются памятки «Саморазвитие педагога», организуются семинары-практикумы «Социально - эмоциональное развитие детей», «Развитие внимания, сенсорного восприятия», «Личностное развитие ребенка»</w:t>
      </w:r>
      <w:r w:rsidR="00672847">
        <w:t xml:space="preserve"> и др.</w:t>
      </w:r>
      <w:r w:rsidR="00712E52">
        <w:t xml:space="preserve"> </w:t>
      </w:r>
      <w:r w:rsidRPr="00E22C5C">
        <w:t>Педагоги обучаются релаксационным техникам в рамках сенсорной комнаты.</w:t>
      </w:r>
    </w:p>
    <w:p w:rsidR="00E22C5C" w:rsidRPr="00E22C5C" w:rsidRDefault="00712E52" w:rsidP="00712E52">
      <w:pPr>
        <w:pStyle w:val="a3"/>
        <w:shd w:val="clear" w:color="auto" w:fill="FFFFFF"/>
        <w:spacing w:after="0" w:line="276" w:lineRule="auto"/>
        <w:ind w:firstLine="567"/>
        <w:jc w:val="both"/>
        <w:rPr>
          <w:rFonts w:ascii="Arial" w:hAnsi="Arial" w:cs="Arial"/>
          <w:sz w:val="17"/>
          <w:szCs w:val="17"/>
        </w:rPr>
      </w:pPr>
      <w:r>
        <w:t>На базе ДО</w:t>
      </w:r>
      <w:r>
        <w:t>О</w:t>
      </w:r>
      <w:r>
        <w:t xml:space="preserve"> функционирует клуб «Родительский Университет». Родители (законные представители) могут получить в ДО</w:t>
      </w:r>
      <w:r>
        <w:t>О</w:t>
      </w:r>
      <w:r>
        <w:t xml:space="preserve"> необходимую консультативную помощь в вопросах развития, обучения и воспитания детей с ограниченными возможностями здоровья, детей-инвалидов. А также получить информацию, с какими вопросами можно обратиться в другие ведомства здравоохранение, социальн</w:t>
      </w:r>
      <w:r>
        <w:t>ой</w:t>
      </w:r>
      <w:r>
        <w:t xml:space="preserve"> политик</w:t>
      </w:r>
      <w:r>
        <w:t>и</w:t>
      </w:r>
      <w:r>
        <w:t>.</w:t>
      </w:r>
      <w:r>
        <w:t xml:space="preserve"> </w:t>
      </w:r>
      <w:r w:rsidR="00E22C5C" w:rsidRPr="00E22C5C">
        <w:t>Для родителей организуются консультации по теме «Адаптация», «Детские истерики», «Капризы и упрямство малыша», «Социально-эмоциональное развитие детей дошкольного возраста», «Развитие речи в дошкольном возрасте», «Сенсорное развитие», «Как стать другом своему ребенку».</w:t>
      </w:r>
    </w:p>
    <w:p w:rsidR="00602D17" w:rsidRPr="00E22C5C" w:rsidRDefault="00602D17" w:rsidP="00712E52">
      <w:pPr>
        <w:spacing w:after="0"/>
      </w:pPr>
    </w:p>
    <w:sectPr w:rsidR="00602D17" w:rsidRPr="00E22C5C" w:rsidSect="00082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B26"/>
    <w:multiLevelType w:val="hybridMultilevel"/>
    <w:tmpl w:val="36663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733"/>
    <w:multiLevelType w:val="multilevel"/>
    <w:tmpl w:val="5460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02989"/>
    <w:multiLevelType w:val="hybridMultilevel"/>
    <w:tmpl w:val="41863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47298"/>
    <w:multiLevelType w:val="hybridMultilevel"/>
    <w:tmpl w:val="0BF8A0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283F6C"/>
    <w:multiLevelType w:val="hybridMultilevel"/>
    <w:tmpl w:val="94482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10ACD"/>
    <w:multiLevelType w:val="multilevel"/>
    <w:tmpl w:val="F94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F50AA8"/>
    <w:multiLevelType w:val="multilevel"/>
    <w:tmpl w:val="A1FE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54A84"/>
    <w:multiLevelType w:val="hybridMultilevel"/>
    <w:tmpl w:val="E940E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2D17"/>
    <w:rsid w:val="000710AD"/>
    <w:rsid w:val="00074630"/>
    <w:rsid w:val="00082334"/>
    <w:rsid w:val="00602D17"/>
    <w:rsid w:val="00672847"/>
    <w:rsid w:val="006E7E96"/>
    <w:rsid w:val="00712E52"/>
    <w:rsid w:val="00B33BC1"/>
    <w:rsid w:val="00BC276E"/>
    <w:rsid w:val="00E22C5C"/>
    <w:rsid w:val="00F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2D1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3">
    <w:name w:val="c3"/>
    <w:basedOn w:val="a0"/>
    <w:rsid w:val="00602D17"/>
  </w:style>
  <w:style w:type="character" w:styleId="a5">
    <w:name w:val="Strong"/>
    <w:basedOn w:val="a0"/>
    <w:uiPriority w:val="22"/>
    <w:qFormat/>
    <w:rsid w:val="00602D17"/>
    <w:rPr>
      <w:b/>
      <w:bCs/>
    </w:rPr>
  </w:style>
  <w:style w:type="paragraph" w:styleId="a6">
    <w:name w:val="No Spacing"/>
    <w:uiPriority w:val="1"/>
    <w:qFormat/>
    <w:rsid w:val="00602D17"/>
    <w:pPr>
      <w:spacing w:after="0" w:line="24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7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5</cp:revision>
  <dcterms:created xsi:type="dcterms:W3CDTF">2022-03-29T06:25:00Z</dcterms:created>
  <dcterms:modified xsi:type="dcterms:W3CDTF">2022-03-29T13:56:00Z</dcterms:modified>
</cp:coreProperties>
</file>